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8874" w14:textId="77777777" w:rsidR="0080613C" w:rsidRDefault="00D736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22" w:after="322"/>
        <w:ind w:left="-709" w:right="-879" w:firstLine="2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48"/>
        </w:rPr>
        <mc:AlternateContent>
          <mc:Choice Requires="wpg">
            <w:drawing>
              <wp:inline distT="0" distB="0" distL="0" distR="0" wp14:anchorId="0F1C5FAC" wp14:editId="4E8EF88A">
                <wp:extent cx="10054273" cy="679952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10054272" cy="67995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91.7pt;height:535.4pt;" stroked="false">
                <v:path textboxrect="0,0,0,0"/>
                <v:imagedata r:id="rId8" o:title=""/>
              </v:shape>
            </w:pict>
          </mc:Fallback>
        </mc:AlternateContent>
      </w:r>
    </w:p>
    <w:p w14:paraId="686C77B2" w14:textId="77777777" w:rsidR="0080613C" w:rsidRDefault="00D736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4" w:after="34" w:line="283" w:lineRule="atLeast"/>
        <w:ind w:left="-850" w:right="-595" w:firstLine="85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</w:rPr>
        <w:lastRenderedPageBreak/>
        <w:t xml:space="preserve">Управление по гражданской обороне, чрезвычайным ситуациям </w:t>
      </w:r>
    </w:p>
    <w:p w14:paraId="2438D24A" w14:textId="77777777" w:rsidR="0080613C" w:rsidRDefault="00D736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4" w:after="34" w:line="283" w:lineRule="atLeast"/>
        <w:ind w:left="-850" w:right="-595" w:firstLine="85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</w:rPr>
        <w:t>и пожарной безопасности Республики Хакасия</w:t>
      </w:r>
    </w:p>
    <w:p w14:paraId="32E82691" w14:textId="77777777" w:rsidR="0080613C" w:rsidRDefault="00D736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22" w:after="32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48"/>
        </w:rPr>
        <mc:AlternateContent>
          <mc:Choice Requires="wpg">
            <w:drawing>
              <wp:inline distT="0" distB="0" distL="0" distR="0" wp14:anchorId="5DE1A2AB" wp14:editId="342A6079">
                <wp:extent cx="9453584" cy="5880583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rcRect l="1385" t="18241" r="1110" b="8354"/>
                        <a:stretch/>
                      </pic:blipFill>
                      <pic:spPr bwMode="auto">
                        <a:xfrm>
                          <a:off x="0" y="0"/>
                          <a:ext cx="9453583" cy="58805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744.4pt;height:463.0pt;" stroked="false">
                <v:path textboxrect="0,0,0,0"/>
                <v:imagedata r:id="rId10" o:title=""/>
              </v:shape>
            </w:pict>
          </mc:Fallback>
        </mc:AlternateContent>
      </w:r>
    </w:p>
    <w:sectPr w:rsidR="0080613C">
      <w:pgSz w:w="16838" w:h="11906" w:orient="landscape"/>
      <w:pgMar w:top="284" w:right="255" w:bottom="85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244B1" w14:textId="77777777" w:rsidR="00D736E6" w:rsidRDefault="00D736E6">
      <w:pPr>
        <w:spacing w:after="0" w:line="240" w:lineRule="auto"/>
      </w:pPr>
      <w:r>
        <w:separator/>
      </w:r>
    </w:p>
  </w:endnote>
  <w:endnote w:type="continuationSeparator" w:id="0">
    <w:p w14:paraId="1DA10495" w14:textId="77777777" w:rsidR="00D736E6" w:rsidRDefault="00D7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Sans"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F1AF0" w14:textId="77777777" w:rsidR="00D736E6" w:rsidRDefault="00D736E6">
      <w:pPr>
        <w:spacing w:after="0" w:line="240" w:lineRule="auto"/>
      </w:pPr>
      <w:r>
        <w:separator/>
      </w:r>
    </w:p>
  </w:footnote>
  <w:footnote w:type="continuationSeparator" w:id="0">
    <w:p w14:paraId="3BE33546" w14:textId="77777777" w:rsidR="00D736E6" w:rsidRDefault="00D736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13C"/>
    <w:rsid w:val="0080613C"/>
    <w:rsid w:val="00D64E0E"/>
    <w:rsid w:val="00D7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D49B3"/>
  <w15:docId w15:val="{17143AFB-47A7-4D2F-B95A-6A2F158C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Sans" w:eastAsia="PT Sans" w:hAnsi="PT Sans" w:cs="PT Sans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0.jpg"/><Relationship Id="rId4" Type="http://schemas.openxmlformats.org/officeDocument/2006/relationships/footnotes" Target="footnote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2022-05-30T05:39:00Z</dcterms:created>
  <dcterms:modified xsi:type="dcterms:W3CDTF">2022-05-30T05:39:00Z</dcterms:modified>
</cp:coreProperties>
</file>